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A0C" w:rsidRPr="00022C1D" w:rsidRDefault="002F1A0C" w:rsidP="002F1A0C">
      <w:pPr>
        <w:ind w:left="360"/>
        <w:rPr>
          <w:rFonts w:cs="David"/>
          <w:sz w:val="16"/>
          <w:szCs w:val="16"/>
          <w:rtl/>
        </w:rPr>
      </w:pPr>
      <w:bookmarkStart w:id="0" w:name="_GoBack"/>
      <w:bookmarkEnd w:id="0"/>
    </w:p>
    <w:p w:rsidR="005722BB" w:rsidRDefault="005722BB" w:rsidP="005722BB">
      <w:pPr>
        <w:ind w:left="360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مكتب الرفاه والخدمات الاجتماعية يتوجه بهذا لتلقي عروض للمناقصات التالية:</w:t>
      </w:r>
    </w:p>
    <w:p w:rsidR="000330A2" w:rsidRPr="005C34DE" w:rsidRDefault="000330A2" w:rsidP="002F1A0C">
      <w:pPr>
        <w:ind w:left="360"/>
        <w:rPr>
          <w:rFonts w:cstheme="minorBidi"/>
          <w:sz w:val="24"/>
          <w:szCs w:val="24"/>
          <w:rtl/>
          <w:lang w:bidi="ar-SA"/>
        </w:rPr>
      </w:pPr>
    </w:p>
    <w:tbl>
      <w:tblPr>
        <w:bidiVisual/>
        <w:tblW w:w="10769" w:type="dxa"/>
        <w:tblInd w:w="-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28"/>
        <w:gridCol w:w="2594"/>
        <w:gridCol w:w="1134"/>
        <w:gridCol w:w="1276"/>
        <w:gridCol w:w="1843"/>
        <w:gridCol w:w="1418"/>
        <w:gridCol w:w="1276"/>
      </w:tblGrid>
      <w:tr w:rsidR="000330A2" w:rsidRPr="000330A2" w:rsidTr="00C41D70">
        <w:tc>
          <w:tcPr>
            <w:tcW w:w="1228" w:type="dxa"/>
            <w:shd w:val="clear" w:color="auto" w:fill="E0E0E0"/>
          </w:tcPr>
          <w:p w:rsidR="000330A2" w:rsidRPr="005C34DE" w:rsidRDefault="005C34DE" w:rsidP="000330A2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رقم المناقصة</w:t>
            </w:r>
          </w:p>
        </w:tc>
        <w:tc>
          <w:tcPr>
            <w:tcW w:w="2594" w:type="dxa"/>
            <w:shd w:val="clear" w:color="auto" w:fill="E0E0E0"/>
          </w:tcPr>
          <w:p w:rsidR="000330A2" w:rsidRPr="005C34DE" w:rsidRDefault="005C34DE" w:rsidP="000330A2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اسم المناقصة</w:t>
            </w:r>
          </w:p>
        </w:tc>
        <w:tc>
          <w:tcPr>
            <w:tcW w:w="1134" w:type="dxa"/>
            <w:shd w:val="clear" w:color="auto" w:fill="E0E0E0"/>
          </w:tcPr>
          <w:p w:rsidR="000330A2" w:rsidRPr="005C34DE" w:rsidRDefault="005C34DE" w:rsidP="000330A2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تكلفة المناقصة</w:t>
            </w:r>
          </w:p>
        </w:tc>
        <w:tc>
          <w:tcPr>
            <w:tcW w:w="1276" w:type="dxa"/>
            <w:shd w:val="clear" w:color="auto" w:fill="E0E0E0"/>
          </w:tcPr>
          <w:p w:rsidR="000330A2" w:rsidRPr="005C34DE" w:rsidRDefault="005C34DE" w:rsidP="000330A2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ضمانة</w:t>
            </w:r>
            <w:proofErr w:type="gramEnd"/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مصرفية</w:t>
            </w:r>
          </w:p>
        </w:tc>
        <w:tc>
          <w:tcPr>
            <w:tcW w:w="1843" w:type="dxa"/>
            <w:shd w:val="clear" w:color="auto" w:fill="E0E0E0"/>
          </w:tcPr>
          <w:p w:rsidR="005C34DE" w:rsidRPr="005C34DE" w:rsidRDefault="005C34DE" w:rsidP="000330A2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الموعد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الأخير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لتقديم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أسئلة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التوضيح من قبل </w:t>
            </w:r>
            <w:proofErr w:type="gramStart"/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مقدمي</w:t>
            </w:r>
            <w:proofErr w:type="gramEnd"/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العروض</w:t>
            </w:r>
          </w:p>
          <w:p w:rsidR="000330A2" w:rsidRPr="000330A2" w:rsidRDefault="000330A2" w:rsidP="000330A2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</w:p>
        </w:tc>
        <w:tc>
          <w:tcPr>
            <w:tcW w:w="1418" w:type="dxa"/>
            <w:shd w:val="clear" w:color="auto" w:fill="E0E0E0"/>
          </w:tcPr>
          <w:p w:rsidR="005C34DE" w:rsidRPr="005C34DE" w:rsidRDefault="005C34DE" w:rsidP="000330A2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الموعد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الأخير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لتقديم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إجابات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الوزارة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إلى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الأسئلة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التي تم </w:t>
            </w:r>
            <w:proofErr w:type="gramStart"/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تلقيها</w:t>
            </w:r>
            <w:proofErr w:type="gramEnd"/>
          </w:p>
          <w:p w:rsidR="000330A2" w:rsidRPr="000330A2" w:rsidRDefault="000330A2" w:rsidP="000330A2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E0E0E0"/>
          </w:tcPr>
          <w:p w:rsidR="005C34DE" w:rsidRPr="005C34DE" w:rsidRDefault="005C34DE" w:rsidP="000330A2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الموعد </w:t>
            </w:r>
            <w:r w:rsidR="00A92787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الأخير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لتقديم عروض المناقصة هو حتى </w:t>
            </w:r>
            <w:proofErr w:type="gramStart"/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تاريخ .</w:t>
            </w:r>
            <w:proofErr w:type="gramEnd"/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.</w:t>
            </w:r>
          </w:p>
          <w:p w:rsidR="000330A2" w:rsidRPr="000330A2" w:rsidRDefault="000330A2" w:rsidP="000330A2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</w:p>
        </w:tc>
      </w:tr>
      <w:tr w:rsidR="000330A2" w:rsidRPr="000330A2" w:rsidTr="00C41D70">
        <w:trPr>
          <w:trHeight w:val="457"/>
        </w:trPr>
        <w:tc>
          <w:tcPr>
            <w:tcW w:w="1228" w:type="dxa"/>
            <w:shd w:val="clear" w:color="auto" w:fill="E0E0E0"/>
          </w:tcPr>
          <w:p w:rsidR="000330A2" w:rsidRDefault="000330A2" w:rsidP="00A27A4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128/2014</w:t>
            </w:r>
          </w:p>
        </w:tc>
        <w:tc>
          <w:tcPr>
            <w:tcW w:w="2594" w:type="dxa"/>
            <w:shd w:val="clear" w:color="auto" w:fill="auto"/>
          </w:tcPr>
          <w:p w:rsidR="00385C11" w:rsidRDefault="00385C11" w:rsidP="00A27A48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</w:p>
          <w:p w:rsidR="000330A2" w:rsidRPr="00772C4E" w:rsidRDefault="00385C11" w:rsidP="00385C11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 xml:space="preserve">انشاء قاعدة بيانات لمزودين على الصعيد الوطني لتشغيل مراكز رعاية نهارية تاهيلية </w:t>
            </w:r>
          </w:p>
        </w:tc>
        <w:tc>
          <w:tcPr>
            <w:tcW w:w="1134" w:type="dxa"/>
            <w:shd w:val="clear" w:color="auto" w:fill="auto"/>
          </w:tcPr>
          <w:p w:rsidR="000330A2" w:rsidRPr="000330A2" w:rsidRDefault="000330A2" w:rsidP="00DD0967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-.700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0330A2" w:rsidRPr="000330A2" w:rsidRDefault="000330A2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-.30,000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</w:p>
        </w:tc>
        <w:tc>
          <w:tcPr>
            <w:tcW w:w="1843" w:type="dxa"/>
          </w:tcPr>
          <w:p w:rsidR="000330A2" w:rsidRPr="000330A2" w:rsidRDefault="005C34DE" w:rsidP="002F350F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</w:t>
            </w:r>
            <w:r w:rsidR="00A9278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الأحد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 06.04.2014 </w:t>
            </w:r>
            <w:r w:rsidR="002F350F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  <w:tc>
          <w:tcPr>
            <w:tcW w:w="1418" w:type="dxa"/>
          </w:tcPr>
          <w:p w:rsidR="000330A2" w:rsidRPr="000330A2" w:rsidRDefault="002F350F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 08.05.2014</w:t>
            </w:r>
          </w:p>
        </w:tc>
        <w:tc>
          <w:tcPr>
            <w:tcW w:w="1276" w:type="dxa"/>
          </w:tcPr>
          <w:p w:rsidR="000330A2" w:rsidRPr="000330A2" w:rsidRDefault="002F350F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22.05.2014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</w:tr>
      <w:tr w:rsidR="000330A2" w:rsidRPr="000330A2" w:rsidTr="00C41D70">
        <w:trPr>
          <w:trHeight w:val="457"/>
        </w:trPr>
        <w:tc>
          <w:tcPr>
            <w:tcW w:w="1228" w:type="dxa"/>
            <w:shd w:val="clear" w:color="auto" w:fill="E0E0E0"/>
          </w:tcPr>
          <w:p w:rsidR="000330A2" w:rsidRDefault="000330A2" w:rsidP="00A27A4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129/2014</w:t>
            </w:r>
          </w:p>
        </w:tc>
        <w:tc>
          <w:tcPr>
            <w:tcW w:w="2594" w:type="dxa"/>
            <w:shd w:val="clear" w:color="auto" w:fill="auto"/>
          </w:tcPr>
          <w:p w:rsidR="00385C11" w:rsidRPr="00385C11" w:rsidRDefault="00385C11" w:rsidP="00A27A48">
            <w:pPr>
              <w:pStyle w:val="Hnormal"/>
              <w:jc w:val="left"/>
              <w:rPr>
                <w:rFonts w:ascii="Times New Roman Bold" w:hAnsi="Times New Roman Bold" w:cstheme="minorBidi"/>
                <w:sz w:val="24"/>
                <w:rtl/>
                <w:lang w:bidi="ar-SA"/>
              </w:rPr>
            </w:pP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مناقصة من مرحلتين لصيانة كراسي متحركة</w:t>
            </w:r>
          </w:p>
          <w:p w:rsidR="000330A2" w:rsidRPr="002F1A0C" w:rsidRDefault="000330A2" w:rsidP="00A27A48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0330A2" w:rsidRPr="000330A2" w:rsidRDefault="000330A2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-.1,000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0330A2" w:rsidRPr="000330A2" w:rsidRDefault="000330A2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-.50,000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843" w:type="dxa"/>
          </w:tcPr>
          <w:p w:rsidR="000330A2" w:rsidRPr="000330A2" w:rsidRDefault="005C34DE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</w:t>
            </w:r>
            <w:r w:rsidR="00A9278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الأحد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30.03.2014 </w:t>
            </w:r>
            <w:r w:rsidR="002F350F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  <w:tc>
          <w:tcPr>
            <w:tcW w:w="1418" w:type="dxa"/>
          </w:tcPr>
          <w:p w:rsidR="000330A2" w:rsidRPr="000330A2" w:rsidRDefault="002F350F" w:rsidP="002F350F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</w:t>
            </w:r>
            <w:r w:rsidR="00A9278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الأربعاء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23.04.2014</w:t>
            </w:r>
          </w:p>
        </w:tc>
        <w:tc>
          <w:tcPr>
            <w:tcW w:w="1276" w:type="dxa"/>
          </w:tcPr>
          <w:p w:rsidR="000330A2" w:rsidRPr="000330A2" w:rsidRDefault="002F350F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08.05.2014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</w:tr>
      <w:tr w:rsidR="00C94C60" w:rsidRPr="000330A2" w:rsidTr="00C41D70">
        <w:trPr>
          <w:trHeight w:val="457"/>
        </w:trPr>
        <w:tc>
          <w:tcPr>
            <w:tcW w:w="1228" w:type="dxa"/>
            <w:shd w:val="clear" w:color="auto" w:fill="E0E0E0"/>
          </w:tcPr>
          <w:p w:rsidR="00C94C60" w:rsidRDefault="00C94C60" w:rsidP="00A27A4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130/2014</w:t>
            </w:r>
          </w:p>
        </w:tc>
        <w:tc>
          <w:tcPr>
            <w:tcW w:w="2594" w:type="dxa"/>
            <w:shd w:val="clear" w:color="auto" w:fill="auto"/>
          </w:tcPr>
          <w:p w:rsidR="00385C11" w:rsidRPr="00385C11" w:rsidRDefault="00385C11" w:rsidP="00A27A48">
            <w:pPr>
              <w:pStyle w:val="Hnormal"/>
              <w:jc w:val="left"/>
              <w:rPr>
                <w:rFonts w:ascii="Times New Roman Bold" w:hAnsi="Times New Roman Bold" w:cstheme="minorBidi"/>
                <w:sz w:val="24"/>
                <w:rtl/>
                <w:lang w:bidi="ar-SA"/>
              </w:rPr>
            </w:pP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 xml:space="preserve">انتاج عرض فرق, رقص وموسيقى لاشخاص مع اعاقات عقلية تطورية </w:t>
            </w:r>
          </w:p>
          <w:p w:rsidR="00C94C60" w:rsidRPr="002F1A0C" w:rsidRDefault="00C94C60" w:rsidP="00A27A48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C94C60" w:rsidRPr="000330A2" w:rsidRDefault="00C94C60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-.300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C94C60" w:rsidRPr="000330A2" w:rsidRDefault="00C94C60" w:rsidP="000330A2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-.10,000 </w:t>
            </w:r>
            <w:r w:rsidR="00DD096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شاقل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843" w:type="dxa"/>
          </w:tcPr>
          <w:p w:rsidR="00C94C60" w:rsidRPr="000330A2" w:rsidRDefault="005C34DE" w:rsidP="00A27A4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</w:t>
            </w:r>
            <w:r w:rsidR="00A9278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الأحد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30.03.2014 </w:t>
            </w:r>
            <w:r w:rsidR="002F350F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  <w:tc>
          <w:tcPr>
            <w:tcW w:w="1418" w:type="dxa"/>
          </w:tcPr>
          <w:p w:rsidR="00C94C60" w:rsidRPr="000330A2" w:rsidRDefault="002F350F" w:rsidP="00A27A4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</w:t>
            </w:r>
            <w:r w:rsidR="00A9278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الأربعاء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23.04.2014</w:t>
            </w:r>
          </w:p>
        </w:tc>
        <w:tc>
          <w:tcPr>
            <w:tcW w:w="1276" w:type="dxa"/>
          </w:tcPr>
          <w:p w:rsidR="00C94C60" w:rsidRPr="000330A2" w:rsidRDefault="002F350F" w:rsidP="00A27A4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 xml:space="preserve">08.05.2014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 w:rsidR="00C94C6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</w:tr>
    </w:tbl>
    <w:p w:rsidR="00C41D70" w:rsidRDefault="00C41D70" w:rsidP="002F1A0C">
      <w:pPr>
        <w:rPr>
          <w:rFonts w:cs="David"/>
          <w:sz w:val="24"/>
          <w:szCs w:val="24"/>
          <w:rtl/>
        </w:rPr>
      </w:pPr>
    </w:p>
    <w:p w:rsidR="00C41D70" w:rsidRDefault="00C41D70" w:rsidP="00C41D70">
      <w:pPr>
        <w:numPr>
          <w:ilvl w:val="0"/>
          <w:numId w:val="1"/>
        </w:numPr>
        <w:ind w:left="374" w:hanging="284"/>
        <w:rPr>
          <w:rFonts w:cs="Arial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بداية تقديم الخدمة هي مع انتهاء إجراءات المناقصة أو وفقا لقرار مكاتبنا.</w:t>
      </w:r>
    </w:p>
    <w:p w:rsidR="00C41D70" w:rsidRDefault="00C41D70" w:rsidP="00C41D70">
      <w:pPr>
        <w:ind w:left="374"/>
        <w:rPr>
          <w:rFonts w:cs="Arial"/>
          <w:sz w:val="24"/>
          <w:szCs w:val="24"/>
          <w:lang w:bidi="ar-SA"/>
        </w:rPr>
      </w:pPr>
    </w:p>
    <w:p w:rsidR="00C41D70" w:rsidRDefault="00C41D70" w:rsidP="00C41D70">
      <w:pPr>
        <w:numPr>
          <w:ilvl w:val="0"/>
          <w:numId w:val="1"/>
        </w:numPr>
        <w:ind w:left="374" w:hanging="284"/>
        <w:rPr>
          <w:rFonts w:cs="Arial"/>
          <w:sz w:val="24"/>
          <w:szCs w:val="24"/>
          <w:lang w:bidi="ar-SA"/>
        </w:rPr>
      </w:pPr>
      <w:proofErr w:type="gramStart"/>
      <w:r w:rsidRPr="005A59DF">
        <w:rPr>
          <w:rFonts w:cs="Arial" w:hint="cs"/>
          <w:sz w:val="24"/>
          <w:szCs w:val="24"/>
          <w:rtl/>
          <w:lang w:bidi="ar-SA"/>
        </w:rPr>
        <w:t>فترة</w:t>
      </w:r>
      <w:proofErr w:type="gramEnd"/>
      <w:r w:rsidRPr="005A59DF">
        <w:rPr>
          <w:rFonts w:cs="Arial" w:hint="cs"/>
          <w:sz w:val="24"/>
          <w:szCs w:val="24"/>
          <w:rtl/>
          <w:lang w:bidi="ar-SA"/>
        </w:rPr>
        <w:t xml:space="preserve"> التعاقد ستكون كما هو مفصل في م</w:t>
      </w:r>
      <w:r>
        <w:rPr>
          <w:rFonts w:cs="Arial" w:hint="cs"/>
          <w:sz w:val="24"/>
          <w:szCs w:val="24"/>
          <w:rtl/>
          <w:lang w:bidi="ar-SA"/>
        </w:rPr>
        <w:t>ستندات المناقصة ووفقا لقرار مك</w:t>
      </w:r>
      <w:r w:rsidRPr="005A59DF">
        <w:rPr>
          <w:rFonts w:cs="Arial" w:hint="cs"/>
          <w:sz w:val="24"/>
          <w:szCs w:val="24"/>
          <w:rtl/>
          <w:lang w:bidi="ar-SA"/>
        </w:rPr>
        <w:t>تبنا.</w:t>
      </w:r>
    </w:p>
    <w:p w:rsidR="00C41D70" w:rsidRDefault="00C41D70" w:rsidP="00C41D70">
      <w:pPr>
        <w:pStyle w:val="a5"/>
        <w:rPr>
          <w:rFonts w:cs="Arial"/>
          <w:sz w:val="24"/>
          <w:szCs w:val="24"/>
          <w:rtl/>
          <w:lang w:bidi="ar-SA"/>
        </w:rPr>
      </w:pPr>
    </w:p>
    <w:p w:rsidR="00C41D70" w:rsidRDefault="00C41D70" w:rsidP="00C41D70">
      <w:pPr>
        <w:numPr>
          <w:ilvl w:val="0"/>
          <w:numId w:val="1"/>
        </w:numPr>
        <w:ind w:left="374" w:hanging="284"/>
        <w:rPr>
          <w:rFonts w:cs="Arial"/>
          <w:sz w:val="24"/>
          <w:szCs w:val="24"/>
          <w:lang w:bidi="ar-SA"/>
        </w:rPr>
      </w:pPr>
      <w:r w:rsidRPr="00C61E88">
        <w:rPr>
          <w:rFonts w:cs="Arial" w:hint="cs"/>
          <w:sz w:val="24"/>
          <w:szCs w:val="24"/>
          <w:rtl/>
          <w:lang w:bidi="ar-SA"/>
        </w:rPr>
        <w:t>صيغة كاملة لتعليمات معيار المناقصة بما في ذلك شروط مسبقة مفصلة في معيار المناقصة والمذكور به ستتغلب على صيغة الإعلان.</w:t>
      </w:r>
    </w:p>
    <w:p w:rsidR="00C41D70" w:rsidRDefault="00C41D70" w:rsidP="00C41D70">
      <w:pPr>
        <w:ind w:left="232" w:firstLine="142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يمكن الاطلاع على المناقصة قبل شرائها.</w:t>
      </w:r>
    </w:p>
    <w:p w:rsidR="00C41D70" w:rsidRPr="005652B3" w:rsidRDefault="00C41D70" w:rsidP="00C41D70">
      <w:pPr>
        <w:ind w:left="232" w:firstLine="142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يمكن تلقي كامل الشروط المسبقة المدرجة في المناقصة بواسطة الفاكس.</w:t>
      </w:r>
    </w:p>
    <w:p w:rsidR="00C41D70" w:rsidRDefault="00C41D70" w:rsidP="00C41D70">
      <w:pPr>
        <w:ind w:left="374"/>
        <w:rPr>
          <w:rFonts w:cs="Arial"/>
          <w:sz w:val="24"/>
          <w:szCs w:val="24"/>
          <w:lang w:bidi="ar-SA"/>
        </w:rPr>
      </w:pPr>
    </w:p>
    <w:p w:rsidR="00C41D70" w:rsidRDefault="00C41D70" w:rsidP="00C41D70">
      <w:pPr>
        <w:pStyle w:val="a5"/>
        <w:rPr>
          <w:rFonts w:cs="Arial"/>
          <w:sz w:val="24"/>
          <w:szCs w:val="24"/>
          <w:rtl/>
          <w:lang w:bidi="ar-SA"/>
        </w:rPr>
      </w:pPr>
    </w:p>
    <w:p w:rsidR="00C41D70" w:rsidRPr="00C61E88" w:rsidRDefault="00C41D70" w:rsidP="00C41D70">
      <w:pPr>
        <w:numPr>
          <w:ilvl w:val="0"/>
          <w:numId w:val="1"/>
        </w:numPr>
        <w:ind w:left="374" w:hanging="284"/>
        <w:rPr>
          <w:rFonts w:cs="Arial"/>
          <w:sz w:val="24"/>
          <w:szCs w:val="24"/>
          <w:lang w:bidi="ar-SA"/>
        </w:rPr>
      </w:pPr>
      <w:r w:rsidRPr="00C61E88">
        <w:rPr>
          <w:rFonts w:cs="Arial" w:hint="cs"/>
          <w:sz w:val="24"/>
          <w:szCs w:val="24"/>
          <w:rtl/>
          <w:lang w:bidi="ar-SA"/>
        </w:rPr>
        <w:t xml:space="preserve">يجب شراء المناقصة </w:t>
      </w:r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في مكاتبنا, شارع </w:t>
      </w:r>
      <w:proofErr w:type="spellStart"/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39, مجدالي هبيرا, القدس, طابق 5, غرفة رقم 540 بين الساعات 09:00 </w:t>
      </w:r>
      <w:r w:rsidRPr="00C61E88"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15:00</w:t>
      </w:r>
      <w:r w:rsidRPr="00C61E88">
        <w:rPr>
          <w:rFonts w:cs="Arial" w:hint="cs"/>
          <w:sz w:val="24"/>
          <w:szCs w:val="24"/>
          <w:rtl/>
          <w:lang w:bidi="ar-SA"/>
        </w:rPr>
        <w:t xml:space="preserve">, مقابل إظهار استمارة إيداع أصلية </w:t>
      </w:r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>بالمبلغ المذكور في القائمة أعلاه (والذي لن يعاد)</w:t>
      </w:r>
      <w:r w:rsidRPr="00C61E88">
        <w:rPr>
          <w:rFonts w:cs="Arial" w:hint="cs"/>
          <w:sz w:val="24"/>
          <w:szCs w:val="24"/>
          <w:rtl/>
          <w:lang w:bidi="ar-SA"/>
        </w:rPr>
        <w:t xml:space="preserve"> من بنك البريد إلى حساب 0-03217-0 لصالح مكتب الرفاه والخدمات الاجتماعية </w:t>
      </w:r>
      <w:r w:rsidRPr="00C61E88">
        <w:rPr>
          <w:rFonts w:cs="Arial"/>
          <w:sz w:val="24"/>
          <w:szCs w:val="24"/>
          <w:rtl/>
          <w:lang w:bidi="ar-SA"/>
        </w:rPr>
        <w:t>–</w:t>
      </w:r>
      <w:r w:rsidRPr="00C61E88">
        <w:rPr>
          <w:rFonts w:cs="Arial" w:hint="cs"/>
          <w:sz w:val="24"/>
          <w:szCs w:val="24"/>
          <w:rtl/>
          <w:lang w:bidi="ar-SA"/>
        </w:rPr>
        <w:t xml:space="preserve"> </w:t>
      </w:r>
      <w:r w:rsidRPr="00C61E88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مجال إدارة واقتصاد. </w:t>
      </w:r>
    </w:p>
    <w:p w:rsidR="00C41D70" w:rsidRPr="0029718A" w:rsidRDefault="00C41D70" w:rsidP="00C41D70">
      <w:pPr>
        <w:ind w:left="374"/>
        <w:rPr>
          <w:rFonts w:cs="Arial"/>
          <w:b/>
          <w:bCs/>
          <w:sz w:val="24"/>
          <w:szCs w:val="24"/>
          <w:rtl/>
          <w:lang w:bidi="ar-SA"/>
        </w:rPr>
      </w:pPr>
      <w:r w:rsidRPr="0029718A">
        <w:rPr>
          <w:rFonts w:cs="Arial" w:hint="cs"/>
          <w:b/>
          <w:bCs/>
          <w:sz w:val="24"/>
          <w:szCs w:val="24"/>
          <w:rtl/>
          <w:lang w:bidi="ar-SA"/>
        </w:rPr>
        <w:t xml:space="preserve">يمكن </w:t>
      </w:r>
      <w:proofErr w:type="gramStart"/>
      <w:r w:rsidRPr="0029718A">
        <w:rPr>
          <w:rFonts w:cs="Arial" w:hint="cs"/>
          <w:b/>
          <w:bCs/>
          <w:sz w:val="24"/>
          <w:szCs w:val="24"/>
          <w:rtl/>
          <w:lang w:bidi="ar-SA"/>
        </w:rPr>
        <w:t>تلقي</w:t>
      </w:r>
      <w:proofErr w:type="gramEnd"/>
      <w:r w:rsidRPr="0029718A">
        <w:rPr>
          <w:rFonts w:cs="Arial" w:hint="cs"/>
          <w:b/>
          <w:bCs/>
          <w:sz w:val="24"/>
          <w:szCs w:val="24"/>
          <w:rtl/>
          <w:lang w:bidi="ar-SA"/>
        </w:rPr>
        <w:t xml:space="preserve"> مستندات ا</w:t>
      </w:r>
      <w:r>
        <w:rPr>
          <w:rFonts w:cs="Arial" w:hint="cs"/>
          <w:b/>
          <w:bCs/>
          <w:sz w:val="24"/>
          <w:szCs w:val="24"/>
          <w:rtl/>
          <w:lang w:bidi="ar-SA"/>
        </w:rPr>
        <w:t>ل</w:t>
      </w:r>
      <w:r w:rsidRPr="0029718A">
        <w:rPr>
          <w:rFonts w:cs="Arial" w:hint="cs"/>
          <w:b/>
          <w:bCs/>
          <w:sz w:val="24"/>
          <w:szCs w:val="24"/>
          <w:rtl/>
          <w:lang w:bidi="ar-SA"/>
        </w:rPr>
        <w:t xml:space="preserve">مناقصة في موقع إدارة المشتريات الحكومية على عنوان: </w:t>
      </w:r>
      <w:hyperlink r:id="rId8" w:history="1">
        <w:r w:rsidRPr="00320A99">
          <w:rPr>
            <w:rStyle w:val="Hyperlink"/>
            <w:rFonts w:cs="David"/>
            <w:b/>
            <w:bCs/>
            <w:sz w:val="24"/>
            <w:szCs w:val="24"/>
          </w:rPr>
          <w:t>www.mr.gov.il</w:t>
        </w:r>
      </w:hyperlink>
      <w:r>
        <w:rPr>
          <w:rFonts w:cs="David"/>
          <w:b/>
          <w:bCs/>
          <w:sz w:val="24"/>
          <w:szCs w:val="24"/>
        </w:rPr>
        <w:t xml:space="preserve"> </w:t>
      </w:r>
      <w:proofErr w:type="gramStart"/>
      <w:r>
        <w:rPr>
          <w:rFonts w:cs="David" w:hint="cs"/>
          <w:b/>
          <w:bCs/>
          <w:sz w:val="24"/>
          <w:szCs w:val="24"/>
          <w:rtl/>
        </w:rPr>
        <w:t xml:space="preserve">,  </w:t>
      </w:r>
      <w:r w:rsidRPr="0029718A">
        <w:rPr>
          <w:rFonts w:cs="Arial" w:hint="cs"/>
          <w:b/>
          <w:bCs/>
          <w:sz w:val="24"/>
          <w:szCs w:val="24"/>
          <w:rtl/>
          <w:lang w:bidi="ar-SA"/>
        </w:rPr>
        <w:t>ضمن</w:t>
      </w:r>
      <w:proofErr w:type="gramEnd"/>
      <w:r w:rsidRPr="0029718A">
        <w:rPr>
          <w:rFonts w:cs="Arial" w:hint="cs"/>
          <w:b/>
          <w:bCs/>
          <w:sz w:val="24"/>
          <w:szCs w:val="24"/>
          <w:rtl/>
          <w:lang w:bidi="ar-SA"/>
        </w:rPr>
        <w:t xml:space="preserve"> باب "مناقصات".</w:t>
      </w:r>
    </w:p>
    <w:p w:rsidR="00C41D70" w:rsidRDefault="00C41D70" w:rsidP="00C41D70">
      <w:pPr>
        <w:ind w:left="374"/>
        <w:rPr>
          <w:rFonts w:cs="Arial"/>
          <w:sz w:val="24"/>
          <w:szCs w:val="24"/>
          <w:rtl/>
          <w:lang w:bidi="ar-SA"/>
        </w:rPr>
      </w:pPr>
      <w:r w:rsidRPr="0029718A">
        <w:rPr>
          <w:rFonts w:cs="Arial" w:hint="cs"/>
          <w:b/>
          <w:bCs/>
          <w:sz w:val="24"/>
          <w:szCs w:val="24"/>
          <w:rtl/>
          <w:lang w:bidi="ar-SA"/>
        </w:rPr>
        <w:t>يمكن تنزيل مستندات المناقصة من موقع مكتب الرفاه والدفع بواسطة خدمة الدفعات الحكومية على عنوان: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hyperlink r:id="rId9" w:history="1">
        <w:r w:rsidRPr="00EE19B1">
          <w:rPr>
            <w:rStyle w:val="Hyperlink"/>
            <w:rFonts w:ascii="Arial" w:hAnsi="Arial" w:cs="Arial"/>
          </w:rPr>
          <w:t>www.molsa.gov.il/Tenders/Pages/ServicesTendersSearch.aspx</w:t>
        </w:r>
      </w:hyperlink>
      <w:r>
        <w:rPr>
          <w:rFonts w:cs="Arial" w:hint="cs"/>
          <w:sz w:val="24"/>
          <w:szCs w:val="24"/>
          <w:rtl/>
          <w:lang w:bidi="ar-SA"/>
        </w:rPr>
        <w:t>.</w:t>
      </w:r>
    </w:p>
    <w:p w:rsidR="00C41D70" w:rsidRDefault="00C41D70" w:rsidP="00C41D70">
      <w:pPr>
        <w:rPr>
          <w:rFonts w:cs="Arial"/>
          <w:sz w:val="24"/>
          <w:szCs w:val="24"/>
          <w:rtl/>
          <w:lang w:bidi="ar-SA"/>
        </w:rPr>
      </w:pPr>
    </w:p>
    <w:p w:rsidR="00C41D70" w:rsidRPr="00C41D70" w:rsidRDefault="00C41D70" w:rsidP="00C41D70">
      <w:pPr>
        <w:ind w:firstLine="374"/>
        <w:rPr>
          <w:rFonts w:cs="Arial"/>
          <w:sz w:val="24"/>
          <w:szCs w:val="24"/>
          <w:rtl/>
          <w:lang w:bidi="ar-SA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لتلقي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مستندات المناقصة يمكن التوجه أيضا بواسطة عنوان البريد الالكتروني </w:t>
      </w:r>
      <w:hyperlink r:id="rId10" w:history="1">
        <w:r w:rsidRPr="00684A31">
          <w:rPr>
            <w:rStyle w:val="Hyperlink"/>
            <w:rFonts w:cs="David"/>
            <w:sz w:val="24"/>
            <w:szCs w:val="24"/>
          </w:rPr>
          <w:t>RevitalMi@molsa.gov.il</w:t>
        </w:r>
      </w:hyperlink>
    </w:p>
    <w:p w:rsidR="00C41D70" w:rsidRDefault="00C41D70" w:rsidP="00C41D70">
      <w:pPr>
        <w:ind w:firstLine="374"/>
        <w:rPr>
          <w:rFonts w:cs="Arial"/>
          <w:sz w:val="24"/>
          <w:szCs w:val="24"/>
          <w:rtl/>
          <w:lang w:bidi="ar-SA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يشدد</w:t>
      </w:r>
      <w:proofErr w:type="gramEnd"/>
      <w:r>
        <w:rPr>
          <w:rFonts w:cs="Arial" w:hint="cs"/>
          <w:sz w:val="24"/>
          <w:szCs w:val="24"/>
          <w:rtl/>
          <w:lang w:bidi="ar-SA"/>
        </w:rPr>
        <w:t>, بأن مقدم العرض الذي لم يشتري مستندات المناقصة, لن يستطيع الاشتراك بها.</w:t>
      </w:r>
    </w:p>
    <w:p w:rsidR="00C41D70" w:rsidRDefault="00C41D70" w:rsidP="00C41D70">
      <w:pPr>
        <w:ind w:firstLine="374"/>
        <w:rPr>
          <w:rFonts w:cs="Arial"/>
          <w:sz w:val="24"/>
          <w:szCs w:val="24"/>
          <w:rtl/>
          <w:lang w:bidi="ar-SA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على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مقدم العرض المعني بالمشاركة في المناقصة, أن يشتري مستندات المناقصة كما هو مفصل أعلاه.</w:t>
      </w:r>
    </w:p>
    <w:p w:rsidR="00C41D70" w:rsidRDefault="00C41D70" w:rsidP="00C41D70">
      <w:pPr>
        <w:ind w:firstLine="374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للاستفسارات يمكن التوجه إلى تلفون 5085508-02.</w:t>
      </w:r>
    </w:p>
    <w:p w:rsidR="00C41D70" w:rsidRDefault="00C41D70" w:rsidP="00C41D70">
      <w:pPr>
        <w:ind w:left="374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 xml:space="preserve">يشدد, بأنه في حال كانت هناك توضيحات لهذه المناقصة- مقدم عرض الذي لم يقم بشراء المستندات وليس مسجلا في مكاتبنا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"</w:t>
      </w:r>
      <w:r w:rsidRPr="0029718A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لن يتم إعلامه بالتحديثات</w:t>
      </w:r>
      <w:r>
        <w:rPr>
          <w:rFonts w:cs="Arial" w:hint="cs"/>
          <w:sz w:val="24"/>
          <w:szCs w:val="24"/>
          <w:rtl/>
          <w:lang w:bidi="ar-SA"/>
        </w:rPr>
        <w:t>".</w:t>
      </w:r>
      <w:r>
        <w:rPr>
          <w:rFonts w:cs="David" w:hint="cs"/>
          <w:sz w:val="24"/>
          <w:szCs w:val="24"/>
          <w:rtl/>
        </w:rPr>
        <w:t xml:space="preserve">    </w:t>
      </w:r>
    </w:p>
    <w:p w:rsidR="00C41D70" w:rsidRDefault="00C41D70" w:rsidP="002F1A0C">
      <w:pPr>
        <w:rPr>
          <w:rFonts w:cs="David"/>
          <w:sz w:val="24"/>
          <w:szCs w:val="24"/>
          <w:rtl/>
        </w:rPr>
      </w:pPr>
    </w:p>
    <w:p w:rsidR="002F1A0C" w:rsidRPr="00433D01" w:rsidRDefault="002F1A0C" w:rsidP="002F1A0C">
      <w:pPr>
        <w:ind w:left="720" w:right="-1800" w:hanging="720"/>
        <w:rPr>
          <w:rFonts w:cs="David"/>
          <w:b/>
          <w:bCs/>
          <w:sz w:val="16"/>
          <w:szCs w:val="16"/>
          <w:rtl/>
        </w:rPr>
      </w:pPr>
    </w:p>
    <w:p w:rsidR="002F1A0C" w:rsidRDefault="002F1A0C" w:rsidP="002F1A0C">
      <w:pPr>
        <w:rPr>
          <w:rFonts w:cs="David"/>
          <w:sz w:val="24"/>
          <w:szCs w:val="24"/>
          <w:rtl/>
        </w:rPr>
      </w:pPr>
    </w:p>
    <w:p w:rsidR="00C41D70" w:rsidRPr="00F80E2D" w:rsidRDefault="00C41D70" w:rsidP="000303BF">
      <w:pPr>
        <w:pStyle w:val="a5"/>
        <w:numPr>
          <w:ilvl w:val="0"/>
          <w:numId w:val="1"/>
        </w:numPr>
        <w:ind w:left="368" w:hanging="426"/>
        <w:rPr>
          <w:rFonts w:cs="David"/>
          <w:sz w:val="24"/>
          <w:szCs w:val="24"/>
        </w:rPr>
      </w:pPr>
      <w:r w:rsidRPr="00F80E2D">
        <w:rPr>
          <w:rFonts w:ascii="Arial" w:hAnsi="Arial" w:cs="Arial" w:hint="cs"/>
          <w:sz w:val="24"/>
          <w:szCs w:val="24"/>
          <w:rtl/>
          <w:lang w:bidi="ar-SA"/>
        </w:rPr>
        <w:t>الموعد</w:t>
      </w:r>
      <w:r w:rsidRPr="00F80E2D">
        <w:rPr>
          <w:rFonts w:cs="Arial" w:hint="cs"/>
          <w:sz w:val="24"/>
          <w:szCs w:val="24"/>
          <w:rtl/>
          <w:lang w:bidi="ar-SA"/>
        </w:rPr>
        <w:t xml:space="preserve"> </w:t>
      </w:r>
      <w:r w:rsidRPr="00F80E2D">
        <w:rPr>
          <w:rFonts w:ascii="Arial" w:hAnsi="Arial" w:cs="Arial" w:hint="cs"/>
          <w:sz w:val="24"/>
          <w:szCs w:val="24"/>
          <w:rtl/>
          <w:lang w:bidi="ar-SA"/>
        </w:rPr>
        <w:t>الأخير</w:t>
      </w:r>
      <w:r w:rsidRPr="00F80E2D">
        <w:rPr>
          <w:rFonts w:cs="Arial" w:hint="cs"/>
          <w:sz w:val="24"/>
          <w:szCs w:val="24"/>
          <w:rtl/>
          <w:lang w:bidi="ar-SA"/>
        </w:rPr>
        <w:t xml:space="preserve"> </w:t>
      </w:r>
      <w:r w:rsidRPr="00F80E2D">
        <w:rPr>
          <w:rFonts w:ascii="Arial" w:hAnsi="Arial" w:cs="Arial" w:hint="cs"/>
          <w:sz w:val="24"/>
          <w:szCs w:val="24"/>
          <w:rtl/>
          <w:lang w:bidi="ar-SA"/>
        </w:rPr>
        <w:t>لتقديم</w:t>
      </w:r>
      <w:r w:rsidRPr="00F80E2D">
        <w:rPr>
          <w:rFonts w:cs="Arial" w:hint="cs"/>
          <w:sz w:val="24"/>
          <w:szCs w:val="24"/>
          <w:rtl/>
          <w:lang w:bidi="ar-SA"/>
        </w:rPr>
        <w:t xml:space="preserve"> </w:t>
      </w:r>
      <w:r w:rsidRPr="00F80E2D">
        <w:rPr>
          <w:rFonts w:ascii="Arial" w:hAnsi="Arial" w:cs="Arial" w:hint="cs"/>
          <w:sz w:val="24"/>
          <w:szCs w:val="24"/>
          <w:rtl/>
          <w:lang w:bidi="ar-SA"/>
        </w:rPr>
        <w:t>العروض</w:t>
      </w:r>
      <w:r w:rsidRPr="00F80E2D">
        <w:rPr>
          <w:rFonts w:cs="Arial" w:hint="cs"/>
          <w:sz w:val="24"/>
          <w:szCs w:val="24"/>
          <w:rtl/>
          <w:lang w:bidi="ar-SA"/>
        </w:rPr>
        <w:t xml:space="preserve"> </w:t>
      </w:r>
      <w:r w:rsidR="00F80E2D"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كما هو مذكور في القائمة </w:t>
      </w:r>
      <w:r w:rsidR="00A92787"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>أعلاه</w:t>
      </w:r>
      <w:r w:rsidR="00F80E2D"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في صندوق المناقصات, في مكتب الرفاه والخدمات الاجتماعية, في مجدالي </w:t>
      </w:r>
      <w:proofErr w:type="spellStart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>هابيرا</w:t>
      </w:r>
      <w:proofErr w:type="spellEnd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, شارع </w:t>
      </w:r>
      <w:proofErr w:type="spellStart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39, القدس </w:t>
      </w:r>
      <w:proofErr w:type="spellStart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>ميكود</w:t>
      </w:r>
      <w:proofErr w:type="spellEnd"/>
      <w:r w:rsidRPr="00F80E2D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91012 في المدخل الرئيسي, بعد منضدة الأمن.</w:t>
      </w:r>
    </w:p>
    <w:p w:rsidR="00C41D70" w:rsidRPr="0029718A" w:rsidRDefault="00C41D70" w:rsidP="00C41D70">
      <w:pPr>
        <w:ind w:left="232" w:firstLine="142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"</w:t>
      </w:r>
      <w:proofErr w:type="gramStart"/>
      <w:r w:rsidRPr="0029718A">
        <w:rPr>
          <w:rFonts w:cs="Arial" w:hint="cs"/>
          <w:b/>
          <w:bCs/>
          <w:sz w:val="24"/>
          <w:szCs w:val="24"/>
          <w:rtl/>
          <w:lang w:bidi="ar-SA"/>
        </w:rPr>
        <w:t>على</w:t>
      </w:r>
      <w:proofErr w:type="gramEnd"/>
      <w:r w:rsidRPr="0029718A">
        <w:rPr>
          <w:rFonts w:cs="Arial" w:hint="cs"/>
          <w:b/>
          <w:bCs/>
          <w:sz w:val="24"/>
          <w:szCs w:val="24"/>
          <w:rtl/>
          <w:lang w:bidi="ar-SA"/>
        </w:rPr>
        <w:t xml:space="preserve"> عرض مقدم العرض أن يتواجد في صندوق المناقصات فقط.</w:t>
      </w:r>
    </w:p>
    <w:p w:rsidR="00C41D70" w:rsidRPr="00FC042F" w:rsidRDefault="00C41D70" w:rsidP="00C41D70">
      <w:pPr>
        <w:ind w:left="374"/>
        <w:rPr>
          <w:rFonts w:cs="Arial"/>
          <w:sz w:val="24"/>
          <w:szCs w:val="24"/>
          <w:rtl/>
          <w:lang w:bidi="ar-SA"/>
        </w:rPr>
      </w:pPr>
      <w:r w:rsidRPr="0029718A">
        <w:rPr>
          <w:rFonts w:cs="Arial" w:hint="cs"/>
          <w:b/>
          <w:bCs/>
          <w:sz w:val="24"/>
          <w:szCs w:val="24"/>
          <w:rtl/>
          <w:lang w:bidi="ar-SA"/>
        </w:rPr>
        <w:t>على عاتق مقدم العرض تقع مسؤولية وضع العرض في داخل صندوق المناقصات اللجنة لن تفحص عرضا الذي لم يتواجد في صندوق المناقصات في الموعد الأخير</w:t>
      </w:r>
      <w:r>
        <w:rPr>
          <w:rFonts w:cs="Arial" w:hint="cs"/>
          <w:sz w:val="24"/>
          <w:szCs w:val="24"/>
          <w:rtl/>
          <w:lang w:bidi="ar-SA"/>
        </w:rPr>
        <w:t>".</w:t>
      </w:r>
    </w:p>
    <w:p w:rsidR="00940211" w:rsidRPr="00940211" w:rsidRDefault="00940211" w:rsidP="00940211">
      <w:pPr>
        <w:ind w:left="360"/>
        <w:rPr>
          <w:rFonts w:cs="David"/>
          <w:sz w:val="24"/>
          <w:szCs w:val="24"/>
        </w:rPr>
      </w:pPr>
    </w:p>
    <w:p w:rsidR="00C41D70" w:rsidRDefault="00C41D70" w:rsidP="00940211">
      <w:pPr>
        <w:numPr>
          <w:ilvl w:val="0"/>
          <w:numId w:val="1"/>
        </w:numPr>
        <w:ind w:left="374" w:hanging="426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أي معلومات واستفسار إضافي بموضوع التوجه يمكن تلقيه في مكاتب مجال الإدارة والاقتصاد, على العنوان التالي: </w:t>
      </w:r>
      <w:r w:rsidRPr="0029718A">
        <w:rPr>
          <w:rFonts w:cs="Arial" w:hint="cs"/>
          <w:sz w:val="24"/>
          <w:szCs w:val="24"/>
          <w:rtl/>
          <w:lang w:bidi="ar-SA"/>
        </w:rPr>
        <w:t xml:space="preserve">القدس: شارع </w:t>
      </w:r>
      <w:proofErr w:type="spellStart"/>
      <w:r w:rsidRPr="0029718A">
        <w:rPr>
          <w:rFonts w:cs="Arial" w:hint="cs"/>
          <w:sz w:val="24"/>
          <w:szCs w:val="24"/>
          <w:rtl/>
          <w:lang w:bidi="ar-SA"/>
        </w:rPr>
        <w:t>يرمياهو</w:t>
      </w:r>
      <w:proofErr w:type="spellEnd"/>
      <w:r w:rsidRPr="0029718A">
        <w:rPr>
          <w:rFonts w:cs="Arial" w:hint="cs"/>
          <w:sz w:val="24"/>
          <w:szCs w:val="24"/>
          <w:rtl/>
          <w:lang w:bidi="ar-SA"/>
        </w:rPr>
        <w:t xml:space="preserve"> 39, مجدالي </w:t>
      </w:r>
      <w:proofErr w:type="spellStart"/>
      <w:r w:rsidRPr="0029718A">
        <w:rPr>
          <w:rFonts w:cs="Arial" w:hint="cs"/>
          <w:sz w:val="24"/>
          <w:szCs w:val="24"/>
          <w:rtl/>
          <w:lang w:bidi="ar-SA"/>
        </w:rPr>
        <w:t>هابيرا</w:t>
      </w:r>
      <w:proofErr w:type="spellEnd"/>
      <w:r w:rsidRPr="0029718A">
        <w:rPr>
          <w:rFonts w:cs="Arial" w:hint="cs"/>
          <w:sz w:val="24"/>
          <w:szCs w:val="24"/>
          <w:rtl/>
          <w:lang w:bidi="ar-SA"/>
        </w:rPr>
        <w:t>, تلفون:5085508-02.</w:t>
      </w:r>
    </w:p>
    <w:p w:rsidR="00C41D70" w:rsidRPr="001B17A2" w:rsidRDefault="00C41D70" w:rsidP="00C41D70">
      <w:pPr>
        <w:rPr>
          <w:rFonts w:cs="Arial"/>
          <w:sz w:val="24"/>
          <w:szCs w:val="24"/>
          <w:rtl/>
          <w:lang w:bidi="ar-SA"/>
        </w:rPr>
      </w:pPr>
    </w:p>
    <w:p w:rsidR="00C41D70" w:rsidRDefault="00C41D70" w:rsidP="00C41D70">
      <w:pPr>
        <w:numPr>
          <w:ilvl w:val="0"/>
          <w:numId w:val="1"/>
        </w:numPr>
        <w:ind w:left="232" w:hanging="284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  </w:t>
      </w:r>
      <w:r w:rsidRPr="0029718A">
        <w:rPr>
          <w:rFonts w:cs="Arial" w:hint="cs"/>
          <w:sz w:val="24"/>
          <w:szCs w:val="24"/>
          <w:rtl/>
          <w:lang w:bidi="ar-SA"/>
        </w:rPr>
        <w:t xml:space="preserve">أسئلة استفسار </w:t>
      </w:r>
      <w:r w:rsidRPr="0029718A">
        <w:rPr>
          <w:rFonts w:cs="Arial"/>
          <w:sz w:val="24"/>
          <w:szCs w:val="24"/>
          <w:rtl/>
          <w:lang w:bidi="ar-SA"/>
        </w:rPr>
        <w:t>–</w:t>
      </w:r>
      <w:r w:rsidRPr="0029718A">
        <w:rPr>
          <w:rFonts w:cs="Arial" w:hint="cs"/>
          <w:sz w:val="24"/>
          <w:szCs w:val="24"/>
          <w:rtl/>
          <w:lang w:bidi="ar-SA"/>
        </w:rPr>
        <w:t xml:space="preserve"> يجب إرسال أسئلة الاستفسار (</w:t>
      </w:r>
      <w:proofErr w:type="gramStart"/>
      <w:r w:rsidRPr="0029718A">
        <w:rPr>
          <w:rFonts w:cs="Arial" w:hint="cs"/>
          <w:sz w:val="24"/>
          <w:szCs w:val="24"/>
          <w:rtl/>
          <w:lang w:bidi="ar-SA"/>
        </w:rPr>
        <w:t>على</w:t>
      </w:r>
      <w:proofErr w:type="gramEnd"/>
      <w:r w:rsidRPr="0029718A">
        <w:rPr>
          <w:rFonts w:cs="Arial" w:hint="cs"/>
          <w:sz w:val="24"/>
          <w:szCs w:val="24"/>
          <w:rtl/>
          <w:lang w:bidi="ar-SA"/>
        </w:rPr>
        <w:t xml:space="preserve"> ظهر ملف وورد فقط) بواسطة البريد الالكتروني: </w:t>
      </w:r>
      <w:hyperlink r:id="rId11" w:tooltip="mailto:michrazim@molsa.gov.il" w:history="1">
        <w:r w:rsidRPr="0029718A">
          <w:rPr>
            <w:rStyle w:val="Hyperlink"/>
            <w:rFonts w:ascii="Arial" w:hAnsi="Arial" w:cs="Arial"/>
          </w:rPr>
          <w:t>michrazim@molsa.gov.il</w:t>
        </w:r>
      </w:hyperlink>
      <w:r w:rsidRPr="0029718A">
        <w:rPr>
          <w:rFonts w:cs="David" w:hint="cs"/>
          <w:sz w:val="24"/>
          <w:szCs w:val="24"/>
          <w:rtl/>
        </w:rPr>
        <w:t xml:space="preserve"> </w:t>
      </w:r>
      <w:r w:rsidRPr="0029718A">
        <w:rPr>
          <w:rFonts w:cs="Arial" w:hint="cs"/>
          <w:sz w:val="24"/>
          <w:szCs w:val="24"/>
          <w:rtl/>
          <w:lang w:bidi="ar-SA"/>
        </w:rPr>
        <w:t xml:space="preserve">ليد السيدة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ميخال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كورش (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هوشموند</w:t>
      </w:r>
      <w:proofErr w:type="spellEnd"/>
      <w:r>
        <w:rPr>
          <w:rFonts w:cs="Arial" w:hint="cs"/>
          <w:sz w:val="24"/>
          <w:szCs w:val="24"/>
          <w:rtl/>
          <w:lang w:bidi="ar-SA"/>
        </w:rPr>
        <w:t>)</w:t>
      </w:r>
      <w:r w:rsidRPr="0029718A">
        <w:rPr>
          <w:rFonts w:cs="Arial" w:hint="cs"/>
          <w:sz w:val="24"/>
          <w:szCs w:val="24"/>
          <w:rtl/>
          <w:lang w:bidi="ar-SA"/>
        </w:rPr>
        <w:t>.</w:t>
      </w:r>
    </w:p>
    <w:p w:rsidR="00F80E2D" w:rsidRDefault="00C41D70" w:rsidP="00F80E2D">
      <w:pPr>
        <w:pStyle w:val="a3"/>
        <w:tabs>
          <w:tab w:val="clear" w:pos="4153"/>
        </w:tabs>
        <w:ind w:left="368"/>
        <w:rPr>
          <w:rFonts w:cs="Arial"/>
          <w:sz w:val="24"/>
          <w:szCs w:val="24"/>
          <w:rtl/>
          <w:lang w:bidi="ar-SA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الموعد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الأخير لتقديم أسئلة الاستفسار من قبل مقدمي العروض </w:t>
      </w:r>
      <w:r w:rsidR="00F80E2D">
        <w:rPr>
          <w:rFonts w:cs="Arial" w:hint="cs"/>
          <w:sz w:val="24"/>
          <w:szCs w:val="24"/>
          <w:rtl/>
          <w:lang w:bidi="ar-SA"/>
        </w:rPr>
        <w:t xml:space="preserve">كما هو محدد في القائمة </w:t>
      </w:r>
      <w:r w:rsidR="00A92787">
        <w:rPr>
          <w:rFonts w:cs="Arial" w:hint="cs"/>
          <w:sz w:val="24"/>
          <w:szCs w:val="24"/>
          <w:rtl/>
          <w:lang w:bidi="ar-SA"/>
        </w:rPr>
        <w:t>أعلاه</w:t>
      </w:r>
    </w:p>
    <w:p w:rsidR="00F80E2D" w:rsidRDefault="00F80E2D" w:rsidP="00F80E2D">
      <w:pPr>
        <w:pStyle w:val="a3"/>
        <w:tabs>
          <w:tab w:val="clear" w:pos="4153"/>
        </w:tabs>
        <w:ind w:left="368"/>
        <w:rPr>
          <w:rFonts w:cs="Arial"/>
          <w:sz w:val="24"/>
          <w:szCs w:val="24"/>
          <w:rtl/>
          <w:lang w:bidi="ar-SA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الموعد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الأخير لتقديم إجابات المكتب للاستفسارات التي تم تلقيها من مقدمي العروض كما هو محدد في القائمة </w:t>
      </w:r>
      <w:r w:rsidR="00A92787">
        <w:rPr>
          <w:rFonts w:cs="Arial" w:hint="cs"/>
          <w:sz w:val="24"/>
          <w:szCs w:val="24"/>
          <w:rtl/>
          <w:lang w:bidi="ar-SA"/>
        </w:rPr>
        <w:t>أعلاه</w:t>
      </w:r>
      <w:r w:rsidRPr="00C61E88">
        <w:rPr>
          <w:rFonts w:cs="Arial" w:hint="cs"/>
          <w:sz w:val="24"/>
          <w:szCs w:val="24"/>
          <w:rtl/>
          <w:lang w:bidi="ar-SA"/>
        </w:rPr>
        <w:t xml:space="preserve"> </w:t>
      </w:r>
    </w:p>
    <w:p w:rsidR="00F80E2D" w:rsidRDefault="00F80E2D" w:rsidP="00F80E2D">
      <w:pPr>
        <w:pStyle w:val="a3"/>
        <w:tabs>
          <w:tab w:val="clear" w:pos="4153"/>
        </w:tabs>
        <w:ind w:left="368"/>
        <w:rPr>
          <w:rFonts w:cs="Arial"/>
          <w:sz w:val="24"/>
          <w:szCs w:val="24"/>
          <w:rtl/>
          <w:lang w:bidi="ar-SA"/>
        </w:rPr>
      </w:pPr>
      <w:r w:rsidRPr="00C61E88">
        <w:rPr>
          <w:rFonts w:cs="Arial" w:hint="cs"/>
          <w:sz w:val="24"/>
          <w:szCs w:val="24"/>
          <w:rtl/>
          <w:lang w:bidi="ar-SA"/>
        </w:rPr>
        <w:t xml:space="preserve">إجابات لأسئلة الاستفسار سترسل فقط لمقدمي العروض </w:t>
      </w:r>
      <w:proofErr w:type="gramStart"/>
      <w:r w:rsidRPr="00C61E88">
        <w:rPr>
          <w:rFonts w:cs="Arial" w:hint="cs"/>
          <w:sz w:val="24"/>
          <w:szCs w:val="24"/>
          <w:rtl/>
          <w:lang w:bidi="ar-SA"/>
        </w:rPr>
        <w:t>الذين</w:t>
      </w:r>
      <w:proofErr w:type="gramEnd"/>
      <w:r w:rsidRPr="00C61E88">
        <w:rPr>
          <w:rFonts w:cs="Arial" w:hint="cs"/>
          <w:sz w:val="24"/>
          <w:szCs w:val="24"/>
          <w:rtl/>
          <w:lang w:bidi="ar-SA"/>
        </w:rPr>
        <w:t xml:space="preserve"> قاموا بشراء المستندات والذين تسجلوا كما يجب</w:t>
      </w:r>
      <w:r>
        <w:rPr>
          <w:rFonts w:cs="Arial" w:hint="cs"/>
          <w:sz w:val="24"/>
          <w:szCs w:val="24"/>
          <w:rtl/>
          <w:lang w:bidi="ar-SA"/>
        </w:rPr>
        <w:t>.</w:t>
      </w:r>
    </w:p>
    <w:p w:rsidR="00F80E2D" w:rsidRPr="00C61E88" w:rsidRDefault="00F80E2D" w:rsidP="00F80E2D">
      <w:pPr>
        <w:pStyle w:val="a3"/>
        <w:tabs>
          <w:tab w:val="clear" w:pos="4153"/>
        </w:tabs>
        <w:ind w:left="368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مقدم عرض الذي لم يقم بشراء مستندات المناقصة ولم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يتسجل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كما ذكر, يستطيع رؤية الإجابات لأسئلة التوضيح فقط بعد الموعد الأخير لتقديم الإجابات (وفقا للموعد المذكور في المعيار أو في إعلان النشر) على موقع إدارة الشراء الحكومية على عنوان:  </w:t>
      </w:r>
      <w:hyperlink r:id="rId12" w:tooltip="http://www.mr.gov.il/" w:history="1">
        <w:r w:rsidRPr="00B67FE5">
          <w:rPr>
            <w:rStyle w:val="Hyperlink"/>
            <w:rFonts w:cs="David" w:hint="cs"/>
            <w:color w:val="auto"/>
            <w:sz w:val="24"/>
            <w:szCs w:val="24"/>
          </w:rPr>
          <w:t>www.</w:t>
        </w:r>
        <w:proofErr w:type="gramStart"/>
        <w:r w:rsidRPr="00B67FE5">
          <w:rPr>
            <w:rStyle w:val="Hyperlink"/>
            <w:rFonts w:cs="David" w:hint="cs"/>
            <w:color w:val="auto"/>
            <w:sz w:val="24"/>
            <w:szCs w:val="24"/>
          </w:rPr>
          <w:t>mr.gov.il</w:t>
        </w:r>
      </w:hyperlink>
      <w:r>
        <w:rPr>
          <w:rFonts w:cs="Arial" w:hint="cs"/>
          <w:sz w:val="24"/>
          <w:szCs w:val="24"/>
          <w:rtl/>
          <w:lang w:bidi="ar-SA"/>
        </w:rPr>
        <w:t xml:space="preserve"> تحت باب "مناقصات".</w:t>
      </w:r>
      <w:proofErr w:type="gramEnd"/>
    </w:p>
    <w:p w:rsidR="00F80E2D" w:rsidRPr="00011F9F" w:rsidRDefault="00F80E2D" w:rsidP="00F80E2D">
      <w:pPr>
        <w:pStyle w:val="a3"/>
        <w:rPr>
          <w:rFonts w:cs="David"/>
          <w:sz w:val="16"/>
          <w:szCs w:val="16"/>
          <w:rtl/>
          <w:lang w:bidi="ar-SA"/>
        </w:rPr>
      </w:pPr>
    </w:p>
    <w:p w:rsidR="00F80E2D" w:rsidRPr="000346F5" w:rsidRDefault="00F80E2D" w:rsidP="00F80E2D">
      <w:pPr>
        <w:rPr>
          <w:rFonts w:cs="David"/>
          <w:sz w:val="24"/>
          <w:szCs w:val="24"/>
        </w:rPr>
      </w:pPr>
    </w:p>
    <w:p w:rsidR="00445ECB" w:rsidRPr="00F80E2D" w:rsidRDefault="00434B07">
      <w:pPr>
        <w:rPr>
          <w:rFonts w:cstheme="minorBidi"/>
        </w:rPr>
      </w:pPr>
    </w:p>
    <w:sectPr w:rsidR="00445ECB" w:rsidRPr="00F80E2D" w:rsidSect="002F66E1">
      <w:headerReference w:type="default" r:id="rId13"/>
      <w:pgSz w:w="11906" w:h="16838"/>
      <w:pgMar w:top="1440" w:right="1800" w:bottom="1440" w:left="180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492" w:rsidRDefault="00ED3492">
      <w:r>
        <w:separator/>
      </w:r>
    </w:p>
  </w:endnote>
  <w:endnote w:type="continuationSeparator" w:id="0">
    <w:p w:rsidR="00ED3492" w:rsidRDefault="00ED3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492" w:rsidRDefault="00ED3492">
      <w:r>
        <w:separator/>
      </w:r>
    </w:p>
  </w:footnote>
  <w:footnote w:type="continuationSeparator" w:id="0">
    <w:p w:rsidR="00ED3492" w:rsidRDefault="00ED34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761" w:rsidRPr="00EC61B2" w:rsidRDefault="00092FC3" w:rsidP="005E3BF9">
    <w:pPr>
      <w:pStyle w:val="a3"/>
      <w:jc w:val="center"/>
      <w:rPr>
        <w:rFonts w:cs="David"/>
        <w:sz w:val="24"/>
        <w:szCs w:val="24"/>
        <w:rtl/>
      </w:rPr>
    </w:pPr>
    <w:r w:rsidRPr="00EC61B2">
      <w:rPr>
        <w:rFonts w:cs="David" w:hint="cs"/>
        <w:sz w:val="24"/>
        <w:szCs w:val="24"/>
        <w:rtl/>
      </w:rPr>
      <w:t>מדינת יש</w:t>
    </w:r>
    <w:smartTag w:uri="urn:schemas-microsoft-com:office:smarttags" w:element="PersonName">
      <w:r w:rsidRPr="00EC61B2">
        <w:rPr>
          <w:rFonts w:cs="David" w:hint="cs"/>
          <w:sz w:val="24"/>
          <w:szCs w:val="24"/>
          <w:rtl/>
        </w:rPr>
        <w:t>ר</w:t>
      </w:r>
    </w:smartTag>
    <w:r w:rsidRPr="00EC61B2">
      <w:rPr>
        <w:rFonts w:cs="David" w:hint="cs"/>
        <w:sz w:val="24"/>
        <w:szCs w:val="24"/>
        <w:rtl/>
      </w:rPr>
      <w:t>אל</w:t>
    </w:r>
  </w:p>
  <w:p w:rsidR="00DD2761" w:rsidRPr="00EC61B2" w:rsidRDefault="00092FC3" w:rsidP="00C12488">
    <w:pPr>
      <w:pStyle w:val="a3"/>
      <w:jc w:val="center"/>
      <w:rPr>
        <w:rFonts w:cs="David"/>
        <w:sz w:val="24"/>
        <w:szCs w:val="24"/>
        <w:rtl/>
      </w:rPr>
    </w:pPr>
    <w:r w:rsidRPr="00EC61B2">
      <w:rPr>
        <w:rFonts w:cs="David" w:hint="cs"/>
        <w:sz w:val="24"/>
        <w:szCs w:val="24"/>
        <w:rtl/>
      </w:rPr>
      <w:t>מש</w:t>
    </w:r>
    <w:smartTag w:uri="urn:schemas-microsoft-com:office:smarttags" w:element="PersonName">
      <w:r w:rsidRPr="00EC61B2">
        <w:rPr>
          <w:rFonts w:cs="David" w:hint="cs"/>
          <w:sz w:val="24"/>
          <w:szCs w:val="24"/>
          <w:rtl/>
        </w:rPr>
        <w:t>ר</w:t>
      </w:r>
    </w:smartTag>
    <w:r w:rsidRPr="00EC61B2">
      <w:rPr>
        <w:rFonts w:cs="David" w:hint="cs"/>
        <w:sz w:val="24"/>
        <w:szCs w:val="24"/>
        <w:rtl/>
      </w:rPr>
      <w:t>ד ה</w:t>
    </w:r>
    <w:smartTag w:uri="urn:schemas-microsoft-com:office:smarttags" w:element="PersonName">
      <w:r w:rsidRPr="00EC61B2">
        <w:rPr>
          <w:rFonts w:cs="David" w:hint="cs"/>
          <w:sz w:val="24"/>
          <w:szCs w:val="24"/>
          <w:rtl/>
        </w:rPr>
        <w:t>ר</w:t>
      </w:r>
    </w:smartTag>
    <w:r w:rsidRPr="00EC61B2">
      <w:rPr>
        <w:rFonts w:cs="David" w:hint="cs"/>
        <w:sz w:val="24"/>
        <w:szCs w:val="24"/>
        <w:rtl/>
      </w:rPr>
      <w:t>ווחה והשי</w:t>
    </w:r>
    <w:smartTag w:uri="urn:schemas-microsoft-com:office:smarttags" w:element="PersonName">
      <w:r w:rsidRPr="00EC61B2">
        <w:rPr>
          <w:rFonts w:cs="David" w:hint="cs"/>
          <w:sz w:val="24"/>
          <w:szCs w:val="24"/>
          <w:rtl/>
        </w:rPr>
        <w:t>ר</w:t>
      </w:r>
    </w:smartTag>
    <w:r w:rsidRPr="00EC61B2">
      <w:rPr>
        <w:rFonts w:cs="David" w:hint="cs"/>
        <w:sz w:val="24"/>
        <w:szCs w:val="24"/>
        <w:rtl/>
      </w:rPr>
      <w:t>ותים החב</w:t>
    </w:r>
    <w:smartTag w:uri="urn:schemas-microsoft-com:office:smarttags" w:element="PersonName">
      <w:r w:rsidRPr="00EC61B2">
        <w:rPr>
          <w:rFonts w:cs="David" w:hint="cs"/>
          <w:sz w:val="24"/>
          <w:szCs w:val="24"/>
          <w:rtl/>
        </w:rPr>
        <w:t>ר</w:t>
      </w:r>
    </w:smartTag>
    <w:r w:rsidRPr="00EC61B2">
      <w:rPr>
        <w:rFonts w:cs="David" w:hint="cs"/>
        <w:sz w:val="24"/>
        <w:szCs w:val="24"/>
        <w:rtl/>
      </w:rPr>
      <w:t xml:space="preserve">תיים / </w:t>
    </w:r>
    <w:r>
      <w:rPr>
        <w:rFonts w:cs="David" w:hint="cs"/>
        <w:sz w:val="24"/>
        <w:szCs w:val="24"/>
        <w:rtl/>
      </w:rPr>
      <w:t>אגף</w:t>
    </w:r>
    <w:r w:rsidRPr="00EC61B2">
      <w:rPr>
        <w:rFonts w:cs="David" w:hint="cs"/>
        <w:sz w:val="24"/>
        <w:szCs w:val="24"/>
        <w:rtl/>
      </w:rPr>
      <w:t xml:space="preserve"> מנהל ומשק</w:t>
    </w:r>
    <w:r>
      <w:rPr>
        <w:rFonts w:cs="David" w:hint="cs"/>
        <w:sz w:val="24"/>
        <w:szCs w:val="24"/>
        <w:rtl/>
      </w:rPr>
      <w:t xml:space="preserve"> ומכרזים</w:t>
    </w:r>
  </w:p>
  <w:p w:rsidR="00DD2761" w:rsidRPr="00EC61B2" w:rsidRDefault="00092FC3" w:rsidP="00245328">
    <w:pPr>
      <w:pStyle w:val="a3"/>
      <w:jc w:val="center"/>
      <w:rPr>
        <w:rFonts w:cs="David"/>
        <w:sz w:val="24"/>
        <w:szCs w:val="24"/>
        <w:rtl/>
      </w:rPr>
    </w:pPr>
    <w:r w:rsidRPr="00245328">
      <w:rPr>
        <w:rFonts w:cs="David" w:hint="cs"/>
        <w:sz w:val="24"/>
        <w:szCs w:val="24"/>
        <w:rtl/>
      </w:rPr>
      <w:t>טלפון: 02-5085508</w:t>
    </w:r>
  </w:p>
  <w:p w:rsidR="00DD2761" w:rsidRPr="00245328" w:rsidRDefault="00092FC3" w:rsidP="00245328">
    <w:pPr>
      <w:pStyle w:val="a3"/>
      <w:jc w:val="center"/>
      <w:rPr>
        <w:rFonts w:cs="David"/>
        <w:sz w:val="24"/>
        <w:szCs w:val="24"/>
        <w:rtl/>
      </w:rPr>
    </w:pPr>
    <w:r w:rsidRPr="00245328">
      <w:rPr>
        <w:rFonts w:cs="David" w:hint="cs"/>
        <w:sz w:val="24"/>
        <w:szCs w:val="24"/>
        <w:rtl/>
      </w:rPr>
      <w:t>ירושלים: רחוב ירמיהו 39, מגדלי הבירה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114AF8"/>
    <w:multiLevelType w:val="hybridMultilevel"/>
    <w:tmpl w:val="A62A40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A0C"/>
    <w:rsid w:val="000303BF"/>
    <w:rsid w:val="000330A2"/>
    <w:rsid w:val="00092FC3"/>
    <w:rsid w:val="002F1A0C"/>
    <w:rsid w:val="002F350F"/>
    <w:rsid w:val="00332840"/>
    <w:rsid w:val="00385C11"/>
    <w:rsid w:val="00434B07"/>
    <w:rsid w:val="005722BB"/>
    <w:rsid w:val="00572533"/>
    <w:rsid w:val="005A3B3E"/>
    <w:rsid w:val="005C34DE"/>
    <w:rsid w:val="00781A21"/>
    <w:rsid w:val="00940211"/>
    <w:rsid w:val="00A92787"/>
    <w:rsid w:val="00C41D70"/>
    <w:rsid w:val="00C94C60"/>
    <w:rsid w:val="00CC7749"/>
    <w:rsid w:val="00D9544E"/>
    <w:rsid w:val="00DD0967"/>
    <w:rsid w:val="00E77F5D"/>
    <w:rsid w:val="00ED3492"/>
    <w:rsid w:val="00F80E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A0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A0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A0C"/>
    <w:rPr>
      <w:rFonts w:ascii="Times New Roman" w:eastAsia="Times New Roman" w:hAnsi="Times New Roman" w:cs="Miriam"/>
      <w:sz w:val="20"/>
      <w:szCs w:val="20"/>
    </w:rPr>
  </w:style>
  <w:style w:type="character" w:styleId="Hyperlink">
    <w:name w:val="Hyperlink"/>
    <w:rsid w:val="002F1A0C"/>
    <w:rPr>
      <w:color w:val="0000FF"/>
      <w:u w:val="single"/>
    </w:rPr>
  </w:style>
  <w:style w:type="paragraph" w:customStyle="1" w:styleId="Hnormal">
    <w:name w:val="Hnormal"/>
    <w:rsid w:val="002F1A0C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C41D7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A0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A0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A0C"/>
    <w:rPr>
      <w:rFonts w:ascii="Times New Roman" w:eastAsia="Times New Roman" w:hAnsi="Times New Roman" w:cs="Miriam"/>
      <w:sz w:val="20"/>
      <w:szCs w:val="20"/>
    </w:rPr>
  </w:style>
  <w:style w:type="character" w:styleId="Hyperlink">
    <w:name w:val="Hyperlink"/>
    <w:rsid w:val="002F1A0C"/>
    <w:rPr>
      <w:color w:val="0000FF"/>
      <w:u w:val="single"/>
    </w:rPr>
  </w:style>
  <w:style w:type="paragraph" w:customStyle="1" w:styleId="Hnormal">
    <w:name w:val="Hnormal"/>
    <w:rsid w:val="002F1A0C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C41D7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mr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ichrazim@molsa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evitalMi@mols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lsa.gov.il/Tenders/Pages/ServicesTendersSearch.aspx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648</Words>
  <Characters>3242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הושמנד</dc:creator>
  <cp:lastModifiedBy>מיכל הושמנד</cp:lastModifiedBy>
  <cp:revision>2</cp:revision>
  <cp:lastPrinted>2014-03-13T09:22:00Z</cp:lastPrinted>
  <dcterms:created xsi:type="dcterms:W3CDTF">2014-03-18T12:57:00Z</dcterms:created>
  <dcterms:modified xsi:type="dcterms:W3CDTF">2014-03-18T12:57:00Z</dcterms:modified>
</cp:coreProperties>
</file>